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Public Health Act 2016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Public Health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Public Health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_Toc193188479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_Toc193188480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_Toc193188481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_Toc193188482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Public Health Act 2016</w:t>
      </w:r>
    </w:p>
    <w:p>
      <w:pPr>
        <w:pStyle w:val="NameofActReg"/>
      </w:pPr>
      <w:r>
        <w:t>Public Health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92757866"/>
      <w:bookmarkStart w:id="3" w:name="_Toc19318847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Public Health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92757867"/>
      <w:bookmarkStart w:id="6" w:name="_Toc19318848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92757868"/>
      <w:bookmarkStart w:id="8" w:name="_Toc19318848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Public Health Regulations 2017</w:t>
      </w:r>
      <w:r>
        <w:t>.</w:t>
      </w:r>
    </w:p>
    <w:p>
      <w:pPr>
        <w:pStyle w:val="Heading5"/>
      </w:pPr>
      <w:bookmarkStart w:id="9" w:name="_Toc192757869"/>
      <w:bookmarkStart w:id="10" w:name="_Toc193188482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3 in the Table:</w:t>
      </w:r>
    </w:p>
    <w:p>
      <w:pPr>
        <w:pStyle w:val="Indenta"/>
      </w:pPr>
      <w:r>
        <w:tab/>
        <w:t>(a)</w:t>
      </w:r>
      <w:r>
        <w:tab/>
        <w:t>insert in alphabetical order:</w:t>
      </w:r>
    </w:p>
    <w:p>
      <w:pPr>
        <w:pStyle w:val="BlankOpen"/>
      </w:pPr>
    </w:p>
    <w:tbl>
      <w:tblPr>
        <w:tblW w:w="6378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118"/>
        <w:gridCol w:w="1701"/>
        <w:gridCol w:w="1559"/>
      </w:tblGrid>
      <w:tr>
        <w:tc>
          <w:tcPr>
            <w:tcW w:w="3118" w:type="dxa"/>
            <w:noWrap/>
            <w:vAlign w:val="bottom"/>
          </w:tcPr>
          <w:p>
            <w:pPr>
              <w:pStyle w:val="zTableNAm"/>
            </w:pPr>
            <w:r>
              <w:t>Avian influenza in humans</w:t>
            </w:r>
          </w:p>
        </w:tc>
        <w:tc>
          <w:tcPr>
            <w:tcW w:w="1701" w:type="dxa"/>
            <w:noWrap/>
            <w:vAlign w:val="bottom"/>
          </w:tcPr>
          <w:p>
            <w:pPr>
              <w:pStyle w:val="zTableNAm"/>
            </w:pPr>
            <w:r>
              <w:sym w:font="Wingdings 2" w:char="F050"/>
            </w:r>
          </w:p>
        </w:tc>
        <w:tc>
          <w:tcPr>
            <w:tcW w:w="1559" w:type="dxa"/>
            <w:noWrap/>
            <w:vAlign w:val="bottom"/>
          </w:tcPr>
          <w:p>
            <w:pPr>
              <w:pStyle w:val="zTableNAm"/>
            </w:pPr>
          </w:p>
        </w:tc>
      </w:tr>
    </w:tbl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 xml:space="preserve">in the rows relating to Shiga toxin producing </w:t>
      </w:r>
      <w:r>
        <w:rPr>
          <w:i/>
          <w:iCs/>
        </w:rPr>
        <w:t>E. coli</w:t>
      </w:r>
      <w:r>
        <w:t xml:space="preserve"> (STEC) infection and Zika virus infection delete “</w:t>
      </w:r>
      <w:r>
        <w:sym w:font="Wingdings 2" w:char="F050"/>
      </w:r>
      <w:r>
        <w:t>”.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236EE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44CF37D" w14:textId="66C4055A" w:rsidR="00D31D49" w:rsidRDefault="00D31D4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563BF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7260A54" w14:textId="77777777" w:rsidR="00D31D49" w:rsidRDefault="00D31D4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967258A" w14:textId="7F8BF59A" w:rsidR="00D31D49" w:rsidRDefault="00D31D4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563BF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517DDA0" w14:textId="77777777" w:rsidR="00D31D49" w:rsidRDefault="00D31D4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Health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Health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Health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Health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31311261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1081238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108123825_GUID" w:val="26be3f91-a08a-4491-9d34-e31ef86773e0"/>
    <w:docVar w:name="WAFER_202501281110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28111056_GUID" w:val="1c919406-a55d-47f4-bc9b-884e08827ae2"/>
    <w:docVar w:name="WAFER_202503131126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313112614_GUID" w:val="3435b99f-f42e-4c38-b4ae-bf92f06c1c7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EC746A3A-4E30-4829-BDC6-229FEBACD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246</Words>
  <Characters>1327</Characters>
  <Application>Microsoft Office Word</Application>
  <DocSecurity>0</DocSecurity>
  <Lines>63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Health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2025-07-21T02:02:00Z</dcterms:created>
  <dcterms:modified xsi:type="dcterms:W3CDTF">2025-07-21T02:02:00Z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55286</vt:lpwstr>
  </property>
  <property fmtid="{D5CDD505-2E9C-101B-9397-08002B2CF9AE}" pid="3" name="DocumentType">
    <vt:lpwstr>Reg</vt:lpwstr>
  </property>
  <property fmtid="{D5CDD505-2E9C-101B-9397-08002B2CF9AE}" pid="4" name="AsAtDate">
    <vt:lpwstr>19 Mar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2025/45</vt:lpwstr>
  </property>
  <property fmtid="{D5CDD505-2E9C-101B-9397-08002B2CF9AE}" pid="8" name="PublishDate">
    <vt:lpwstr>19 Mar 2025</vt:lpwstr>
  </property>
  <property fmtid="{D5CDD505-2E9C-101B-9397-08002B2CF9AE}" pid="9" name="CommencementDate">
    <vt:lpwstr>20250319</vt:lpwstr>
  </property>
  <property fmtid="{D5CDD505-2E9C-101B-9397-08002B2CF9AE}" pid="10" name="CommencementAsAt">
    <vt:filetime>2025-03-18T16:00:00Z</vt:filetime>
  </property>
  <property fmtid="{D5CDD505-2E9C-101B-9397-08002B2CF9AE}" pid="11" name="CommencementYear">
    <vt:lpwstr>2025</vt:lpwstr>
  </property>
</Properties>
</file>